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001" w:rsidRPr="00927DD2" w:rsidRDefault="00A96001" w:rsidP="00927DD2">
      <w:pPr>
        <w:snapToGrid w:val="0"/>
        <w:spacing w:line="40" w:lineRule="atLeast"/>
        <w:jc w:val="center"/>
        <w:rPr>
          <w:rFonts w:ascii="ＭＳ Ｐゴシック" w:eastAsia="ＭＳ Ｐゴシック" w:hAnsi="ＭＳ Ｐゴシック"/>
          <w:sz w:val="40"/>
        </w:rPr>
      </w:pPr>
      <w:r w:rsidRPr="00927DD2">
        <w:rPr>
          <w:rFonts w:ascii="ＭＳ Ｐゴシック" w:eastAsia="ＭＳ Ｐゴシック" w:hAnsi="ＭＳ Ｐゴシック" w:hint="eastAsia"/>
          <w:sz w:val="40"/>
        </w:rPr>
        <w:t>福島県廃炉・災害対応ロボット研究会</w:t>
      </w:r>
      <w:r w:rsidR="00927DD2" w:rsidRPr="00927DD2">
        <w:rPr>
          <w:rFonts w:ascii="ＭＳ Ｐゴシック" w:eastAsia="ＭＳ Ｐゴシック" w:hAnsi="ＭＳ Ｐゴシック"/>
          <w:sz w:val="40"/>
        </w:rPr>
        <w:br/>
      </w:r>
      <w:r w:rsidRPr="00927DD2">
        <w:rPr>
          <w:rFonts w:ascii="ＭＳ Ｐゴシック" w:eastAsia="ＭＳ Ｐゴシック" w:hAnsi="ＭＳ Ｐゴシック" w:hint="eastAsia"/>
          <w:sz w:val="40"/>
        </w:rPr>
        <w:t>令和４年度第３回技術セミナー</w:t>
      </w:r>
    </w:p>
    <w:p w:rsidR="00A96001" w:rsidRDefault="00A96001"/>
    <w:p w:rsidR="00A96001" w:rsidRDefault="00A96001">
      <w:r>
        <w:rPr>
          <w:rFonts w:hint="eastAsia"/>
        </w:rPr>
        <w:t xml:space="preserve">　当研究会の活動に対しまして、日頃から御理解と御協力を賜り厚く感謝申し上げます。</w:t>
      </w:r>
    </w:p>
    <w:p w:rsidR="00A96001" w:rsidRDefault="00A96001">
      <w:r>
        <w:rPr>
          <w:rFonts w:hint="eastAsia"/>
        </w:rPr>
        <w:t xml:space="preserve">　廃炉・災害対応分野における最新情報を提供することを目的として下記のとおり、技術セミナーを開催します。</w:t>
      </w:r>
    </w:p>
    <w:p w:rsidR="00A96001" w:rsidRDefault="00A96001">
      <w:r>
        <w:rPr>
          <w:rFonts w:hint="eastAsia"/>
        </w:rPr>
        <w:t xml:space="preserve">　是非、御参加くださいますよう、御案内申し上げます。</w:t>
      </w:r>
    </w:p>
    <w:p w:rsidR="00A96001" w:rsidRDefault="00A96001" w:rsidP="00A96001">
      <w:pPr>
        <w:pStyle w:val="a7"/>
      </w:pPr>
      <w:r>
        <w:rPr>
          <w:rFonts w:hint="eastAsia"/>
        </w:rPr>
        <w:t>記</w:t>
      </w:r>
    </w:p>
    <w:p w:rsidR="00A96001" w:rsidRDefault="00A96001" w:rsidP="00A96001">
      <w:r>
        <w:rPr>
          <w:rFonts w:hint="eastAsia"/>
        </w:rPr>
        <w:t xml:space="preserve">１　</w:t>
      </w:r>
      <w:r w:rsidRPr="00A96001">
        <w:rPr>
          <w:rFonts w:hint="eastAsia"/>
          <w:spacing w:val="210"/>
          <w:kern w:val="0"/>
          <w:fitText w:val="840" w:id="-1301124864"/>
        </w:rPr>
        <w:t>日</w:t>
      </w:r>
      <w:r w:rsidRPr="00A96001">
        <w:rPr>
          <w:rFonts w:hint="eastAsia"/>
          <w:kern w:val="0"/>
          <w:fitText w:val="840" w:id="-1301124864"/>
        </w:rPr>
        <w:t>時</w:t>
      </w:r>
      <w:r>
        <w:rPr>
          <w:rFonts w:hint="eastAsia"/>
        </w:rPr>
        <w:t xml:space="preserve">　令和５年３月８日（水）　１３時</w:t>
      </w:r>
      <w:r w:rsidR="00401D04">
        <w:rPr>
          <w:rFonts w:hint="eastAsia"/>
        </w:rPr>
        <w:t>３</w:t>
      </w:r>
      <w:r>
        <w:rPr>
          <w:rFonts w:hint="eastAsia"/>
        </w:rPr>
        <w:t>０分</w:t>
      </w:r>
      <w:r w:rsidR="00103EAC">
        <w:rPr>
          <w:rFonts w:hint="eastAsia"/>
        </w:rPr>
        <w:t>から１５時００</w:t>
      </w:r>
      <w:r w:rsidR="00401D04">
        <w:rPr>
          <w:rFonts w:hint="eastAsia"/>
        </w:rPr>
        <w:t>分</w:t>
      </w:r>
    </w:p>
    <w:p w:rsidR="00401D04" w:rsidRDefault="00401D04" w:rsidP="00A96001">
      <w:r>
        <w:rPr>
          <w:rFonts w:hint="eastAsia"/>
        </w:rPr>
        <w:t xml:space="preserve">　　　　　　　（受付開始　１３時００分）</w:t>
      </w:r>
    </w:p>
    <w:p w:rsidR="00A96001" w:rsidRDefault="00A96001" w:rsidP="00A96001"/>
    <w:p w:rsidR="00A96001" w:rsidRDefault="00A96001" w:rsidP="00A96001">
      <w:r>
        <w:rPr>
          <w:rFonts w:hint="eastAsia"/>
        </w:rPr>
        <w:t xml:space="preserve">２　</w:t>
      </w:r>
      <w:r w:rsidRPr="00A96001">
        <w:rPr>
          <w:rFonts w:hint="eastAsia"/>
          <w:spacing w:val="210"/>
          <w:kern w:val="0"/>
          <w:fitText w:val="840" w:id="-1301124863"/>
        </w:rPr>
        <w:t>場</w:t>
      </w:r>
      <w:r w:rsidRPr="00A96001">
        <w:rPr>
          <w:rFonts w:hint="eastAsia"/>
          <w:kern w:val="0"/>
          <w:fitText w:val="840" w:id="-1301124863"/>
        </w:rPr>
        <w:t>所</w:t>
      </w:r>
      <w:r>
        <w:rPr>
          <w:rFonts w:hint="eastAsia"/>
          <w:kern w:val="0"/>
        </w:rPr>
        <w:t xml:space="preserve">　</w:t>
      </w:r>
      <w:r>
        <w:rPr>
          <w:rFonts w:hint="eastAsia"/>
        </w:rPr>
        <w:t>福島県ハイテクプラザ　多目的ホール</w:t>
      </w:r>
    </w:p>
    <w:p w:rsidR="00A96001" w:rsidRDefault="00A96001" w:rsidP="00A96001"/>
    <w:p w:rsidR="00A96001" w:rsidRDefault="00A96001" w:rsidP="00A96001">
      <w:r>
        <w:rPr>
          <w:rFonts w:hint="eastAsia"/>
        </w:rPr>
        <w:t xml:space="preserve">３　</w:t>
      </w:r>
      <w:r w:rsidRPr="00A96001">
        <w:rPr>
          <w:rFonts w:hint="eastAsia"/>
          <w:spacing w:val="210"/>
          <w:kern w:val="0"/>
          <w:fitText w:val="840" w:id="-1301124862"/>
        </w:rPr>
        <w:t>内</w:t>
      </w:r>
      <w:r w:rsidRPr="00A96001">
        <w:rPr>
          <w:rFonts w:hint="eastAsia"/>
          <w:kern w:val="0"/>
          <w:fitText w:val="840" w:id="-1301124862"/>
        </w:rPr>
        <w:t>容</w:t>
      </w:r>
    </w:p>
    <w:p w:rsidR="00A96001" w:rsidRDefault="00A96001" w:rsidP="00A96001">
      <w:r>
        <w:rPr>
          <w:rFonts w:hint="eastAsia"/>
        </w:rPr>
        <w:t xml:space="preserve">　　１）講演（１３：３０～１４：１５）（質疑応答含め４５分）</w:t>
      </w:r>
    </w:p>
    <w:p w:rsidR="00A96001" w:rsidRDefault="00A96001" w:rsidP="00A96001">
      <w:r>
        <w:rPr>
          <w:rFonts w:hint="eastAsia"/>
        </w:rPr>
        <w:t xml:space="preserve">　　　　「</w:t>
      </w:r>
      <w:r>
        <w:t>F-REIの概要およびロボット分野・放射線の産業利用に関する研究開発の概要」</w:t>
      </w:r>
    </w:p>
    <w:p w:rsidR="00A96001" w:rsidRDefault="00A96001" w:rsidP="00A96001">
      <w:r>
        <w:rPr>
          <w:rFonts w:hint="eastAsia"/>
        </w:rPr>
        <w:t xml:space="preserve">　　　　講師　復興庁　福島国際研究教育機構準備室　企画官　兼保直樹　氏</w:t>
      </w:r>
    </w:p>
    <w:p w:rsidR="00A96001" w:rsidRDefault="00A96001" w:rsidP="00A96001">
      <w:r>
        <w:rPr>
          <w:rFonts w:hint="eastAsia"/>
        </w:rPr>
        <w:t xml:space="preserve">　　２）ハイテクプラザ技術紹介（質疑応答含め</w:t>
      </w:r>
      <w:r w:rsidR="003F1156">
        <w:rPr>
          <w:rFonts w:hint="eastAsia"/>
        </w:rPr>
        <w:t>各</w:t>
      </w:r>
      <w:bookmarkStart w:id="0" w:name="_GoBack"/>
      <w:bookmarkEnd w:id="0"/>
      <w:r>
        <w:rPr>
          <w:rFonts w:hint="eastAsia"/>
        </w:rPr>
        <w:t>１５分）</w:t>
      </w:r>
    </w:p>
    <w:p w:rsidR="00A96001" w:rsidRDefault="00A96001" w:rsidP="00A96001">
      <w:r>
        <w:rPr>
          <w:rFonts w:hint="eastAsia"/>
        </w:rPr>
        <w:t xml:space="preserve">　　　　「ロボットテストベッドの概要と取組について」（１４：２５～１４：４０）</w:t>
      </w:r>
    </w:p>
    <w:p w:rsidR="00A96001" w:rsidRDefault="00A96001" w:rsidP="00A96001">
      <w:r>
        <w:rPr>
          <w:rFonts w:hint="eastAsia"/>
        </w:rPr>
        <w:t xml:space="preserve">　　　　発表者　ロボット・制御科　専門研究員　安藤久人</w:t>
      </w:r>
    </w:p>
    <w:p w:rsidR="00A96001" w:rsidRDefault="00A96001" w:rsidP="00A96001">
      <w:r>
        <w:rPr>
          <w:rFonts w:hint="eastAsia"/>
        </w:rPr>
        <w:t xml:space="preserve">　　　　「</w:t>
      </w:r>
      <w:r>
        <w:t>CAEを用いた企業支援の事例と今後の展望」（１４：４０～１４：５５）</w:t>
      </w:r>
    </w:p>
    <w:p w:rsidR="00A96001" w:rsidRDefault="00A96001" w:rsidP="00A96001">
      <w:r>
        <w:rPr>
          <w:rFonts w:hint="eastAsia"/>
        </w:rPr>
        <w:t xml:space="preserve">　　　　発表者　金属・物性科　専門研究員　工藤弘行</w:t>
      </w:r>
    </w:p>
    <w:p w:rsidR="00927DD2" w:rsidRDefault="00927DD2" w:rsidP="00A96001"/>
    <w:p w:rsidR="00A96001" w:rsidRDefault="00A96001" w:rsidP="00A96001">
      <w:r>
        <w:rPr>
          <w:rFonts w:hint="eastAsia"/>
        </w:rPr>
        <w:t xml:space="preserve">４　</w:t>
      </w:r>
      <w:r w:rsidRPr="00927DD2">
        <w:rPr>
          <w:rFonts w:hint="eastAsia"/>
          <w:spacing w:val="52"/>
          <w:kern w:val="0"/>
          <w:fitText w:val="840" w:id="-1301124861"/>
        </w:rPr>
        <w:t>参加</w:t>
      </w:r>
      <w:r w:rsidRPr="00927DD2">
        <w:rPr>
          <w:rFonts w:hint="eastAsia"/>
          <w:spacing w:val="1"/>
          <w:kern w:val="0"/>
          <w:fitText w:val="840" w:id="-1301124861"/>
        </w:rPr>
        <w:t>費</w:t>
      </w:r>
      <w:r>
        <w:rPr>
          <w:rFonts w:hint="eastAsia"/>
        </w:rPr>
        <w:t xml:space="preserve">　無料</w:t>
      </w:r>
    </w:p>
    <w:p w:rsidR="00927DD2" w:rsidRDefault="00927DD2" w:rsidP="00A96001"/>
    <w:p w:rsidR="00A96001" w:rsidRDefault="00A96001" w:rsidP="00A96001">
      <w:r>
        <w:rPr>
          <w:rFonts w:hint="eastAsia"/>
        </w:rPr>
        <w:t xml:space="preserve">５　</w:t>
      </w:r>
      <w:r w:rsidRPr="00927DD2">
        <w:rPr>
          <w:rFonts w:hint="eastAsia"/>
          <w:spacing w:val="210"/>
          <w:kern w:val="0"/>
          <w:fitText w:val="840" w:id="-1301124860"/>
        </w:rPr>
        <w:t>定</w:t>
      </w:r>
      <w:r w:rsidRPr="00927DD2">
        <w:rPr>
          <w:rFonts w:hint="eastAsia"/>
          <w:kern w:val="0"/>
          <w:fitText w:val="840" w:id="-1301124860"/>
        </w:rPr>
        <w:t>員</w:t>
      </w:r>
      <w:r>
        <w:rPr>
          <w:rFonts w:hint="eastAsia"/>
        </w:rPr>
        <w:t xml:space="preserve">　５０名程度</w:t>
      </w:r>
    </w:p>
    <w:p w:rsidR="00927DD2" w:rsidRDefault="00927DD2" w:rsidP="00A96001"/>
    <w:p w:rsidR="00A96001" w:rsidRDefault="00A96001" w:rsidP="00A96001">
      <w:r>
        <w:rPr>
          <w:rFonts w:hint="eastAsia"/>
        </w:rPr>
        <w:t>６　参加</w:t>
      </w:r>
      <w:r w:rsidR="00927DD2">
        <w:rPr>
          <w:rFonts w:hint="eastAsia"/>
        </w:rPr>
        <w:t>申込</w:t>
      </w:r>
      <w:r>
        <w:rPr>
          <w:rFonts w:hint="eastAsia"/>
        </w:rPr>
        <w:t xml:space="preserve">　参加申込書に必要事項を御記入の上、</w:t>
      </w:r>
      <w:r>
        <w:t>E-mail又はFAXでお申し込み</w:t>
      </w:r>
      <w:r w:rsidR="00927DD2">
        <w:rPr>
          <w:rFonts w:hint="eastAsia"/>
        </w:rPr>
        <w:t>下さい。</w:t>
      </w:r>
    </w:p>
    <w:p w:rsidR="00A96001" w:rsidRPr="00A96001" w:rsidRDefault="00A96001" w:rsidP="00A96001">
      <w:pPr>
        <w:ind w:firstLineChars="200" w:firstLine="420"/>
        <w:rPr>
          <w:u w:val="single"/>
        </w:rPr>
      </w:pPr>
      <w:r w:rsidRPr="00A96001">
        <w:rPr>
          <w:rFonts w:hint="eastAsia"/>
          <w:u w:val="single"/>
        </w:rPr>
        <w:t>申込期限：</w:t>
      </w:r>
      <w:r>
        <w:rPr>
          <w:rFonts w:hint="eastAsia"/>
          <w:u w:val="single"/>
        </w:rPr>
        <w:t>令和５年３月６日（月</w:t>
      </w:r>
      <w:r w:rsidRPr="00A96001">
        <w:rPr>
          <w:rFonts w:hint="eastAsia"/>
          <w:u w:val="single"/>
        </w:rPr>
        <w:t>）</w:t>
      </w:r>
    </w:p>
    <w:p w:rsidR="00927DD2" w:rsidRDefault="00927DD2" w:rsidP="00A96001"/>
    <w:p w:rsidR="00A96001" w:rsidRDefault="00A96001" w:rsidP="00A96001">
      <w:r>
        <w:rPr>
          <w:rFonts w:hint="eastAsia"/>
        </w:rPr>
        <w:t>７　申込・問い合せ先</w:t>
      </w:r>
    </w:p>
    <w:p w:rsidR="00A96001" w:rsidRDefault="00A96001" w:rsidP="00A96001">
      <w:r>
        <w:rPr>
          <w:rFonts w:hint="eastAsia"/>
        </w:rPr>
        <w:t xml:space="preserve">　　福島県ハイテクプラザ　産学連携科　小林</w:t>
      </w:r>
    </w:p>
    <w:p w:rsidR="00A96001" w:rsidRDefault="00A96001" w:rsidP="00A96001">
      <w:pPr>
        <w:ind w:firstLineChars="200" w:firstLine="420"/>
      </w:pPr>
      <w:r>
        <w:t>TEL　024-959-1741　　FAX　024-959-1761</w:t>
      </w:r>
    </w:p>
    <w:p w:rsidR="00A96001" w:rsidRDefault="00A96001" w:rsidP="00927DD2">
      <w:pPr>
        <w:ind w:firstLineChars="200" w:firstLine="420"/>
      </w:pPr>
      <w:r>
        <w:t>E-mail　hightech-renkei@pref.fukushima.lg.jp</w:t>
      </w:r>
    </w:p>
    <w:p w:rsidR="00927DD2" w:rsidRDefault="00927DD2" w:rsidP="00A96001"/>
    <w:p w:rsidR="0027470E" w:rsidRPr="00425CB7" w:rsidRDefault="0027470E" w:rsidP="0027470E">
      <w:pPr>
        <w:spacing w:line="440" w:lineRule="exact"/>
        <w:jc w:val="center"/>
        <w:rPr>
          <w:rFonts w:ascii="AR Pゴシック体S" w:eastAsia="AR Pゴシック体S" w:hAnsiTheme="majorEastAsia"/>
          <w:sz w:val="36"/>
          <w:szCs w:val="32"/>
        </w:rPr>
      </w:pPr>
      <w:r w:rsidRPr="0027470E">
        <w:rPr>
          <w:rFonts w:ascii="AR Pゴシック体S" w:eastAsia="AR Pゴシック体S" w:hAnsiTheme="majorEastAsia" w:hint="eastAsia"/>
          <w:spacing w:val="11"/>
          <w:kern w:val="0"/>
          <w:sz w:val="36"/>
          <w:szCs w:val="32"/>
          <w:fitText w:val="6480" w:id="-1301123072"/>
        </w:rPr>
        <w:lastRenderedPageBreak/>
        <w:t>福島県廃炉・災害対応ロボット研究</w:t>
      </w:r>
      <w:r w:rsidRPr="0027470E">
        <w:rPr>
          <w:rFonts w:ascii="AR Pゴシック体S" w:eastAsia="AR Pゴシック体S" w:hAnsiTheme="majorEastAsia" w:hint="eastAsia"/>
          <w:spacing w:val="4"/>
          <w:kern w:val="0"/>
          <w:sz w:val="36"/>
          <w:szCs w:val="32"/>
          <w:fitText w:val="6480" w:id="-1301123072"/>
        </w:rPr>
        <w:t>会</w:t>
      </w:r>
    </w:p>
    <w:p w:rsidR="0027470E" w:rsidRPr="00425CB7" w:rsidRDefault="0027470E" w:rsidP="0027470E">
      <w:pPr>
        <w:spacing w:line="440" w:lineRule="exact"/>
        <w:jc w:val="center"/>
        <w:rPr>
          <w:rFonts w:ascii="AR Pゴシック体S" w:eastAsia="AR Pゴシック体S" w:hAnsiTheme="majorEastAsia"/>
          <w:kern w:val="0"/>
          <w:sz w:val="36"/>
          <w:szCs w:val="32"/>
        </w:rPr>
      </w:pPr>
      <w:r>
        <w:rPr>
          <w:rFonts w:ascii="AR Pゴシック体S" w:eastAsia="AR Pゴシック体S" w:hAnsiTheme="majorEastAsia" w:hint="eastAsia"/>
          <w:kern w:val="0"/>
          <w:sz w:val="36"/>
          <w:szCs w:val="32"/>
        </w:rPr>
        <w:t>令和４年度第３</w:t>
      </w:r>
      <w:r w:rsidRPr="00425CB7">
        <w:rPr>
          <w:rFonts w:ascii="AR Pゴシック体S" w:eastAsia="AR Pゴシック体S" w:hAnsiTheme="majorEastAsia" w:hint="eastAsia"/>
          <w:kern w:val="0"/>
          <w:sz w:val="36"/>
          <w:szCs w:val="32"/>
        </w:rPr>
        <w:t>回技術セミナー</w:t>
      </w:r>
    </w:p>
    <w:p w:rsidR="0027470E" w:rsidRPr="00425CB7" w:rsidRDefault="0027470E" w:rsidP="0027470E">
      <w:pPr>
        <w:jc w:val="center"/>
      </w:pPr>
    </w:p>
    <w:p w:rsidR="0027470E" w:rsidRPr="00425CB7" w:rsidRDefault="0027470E" w:rsidP="0027470E">
      <w:pPr>
        <w:spacing w:afterLines="30" w:after="108" w:line="340" w:lineRule="exact"/>
        <w:jc w:val="center"/>
        <w:rPr>
          <w:rFonts w:ascii="AR Pゴシック体S" w:eastAsia="AR Pゴシック体S" w:hAnsiTheme="minorEastAsia"/>
          <w:kern w:val="0"/>
          <w:sz w:val="36"/>
        </w:rPr>
      </w:pPr>
      <w:r w:rsidRPr="00425CB7">
        <w:rPr>
          <w:rFonts w:ascii="AR Pゴシック体S" w:eastAsia="AR Pゴシック体S" w:hAnsiTheme="minorEastAsia" w:hint="eastAsia"/>
          <w:kern w:val="0"/>
          <w:sz w:val="36"/>
        </w:rPr>
        <w:t>参加申込書</w:t>
      </w:r>
    </w:p>
    <w:p w:rsidR="0027470E" w:rsidRPr="00C76A7F" w:rsidRDefault="0027470E" w:rsidP="0027470E">
      <w:pPr>
        <w:spacing w:afterLines="30" w:after="108" w:line="340" w:lineRule="exact"/>
        <w:jc w:val="center"/>
        <w:rPr>
          <w:rFonts w:ascii="AR Pゴシック体S" w:eastAsia="AR Pゴシック体S" w:hAnsiTheme="minorEastAsia"/>
          <w:sz w:val="24"/>
        </w:rPr>
      </w:pPr>
    </w:p>
    <w:tbl>
      <w:tblPr>
        <w:tblStyle w:val="ad"/>
        <w:tblW w:w="10615" w:type="dxa"/>
        <w:jc w:val="center"/>
        <w:tblLook w:val="04A0" w:firstRow="1" w:lastRow="0" w:firstColumn="1" w:lastColumn="0" w:noHBand="0" w:noVBand="1"/>
      </w:tblPr>
      <w:tblGrid>
        <w:gridCol w:w="2263"/>
        <w:gridCol w:w="1134"/>
        <w:gridCol w:w="3119"/>
        <w:gridCol w:w="709"/>
        <w:gridCol w:w="3390"/>
      </w:tblGrid>
      <w:tr w:rsidR="0027470E" w:rsidRPr="00C76A7F" w:rsidTr="0027470E">
        <w:trPr>
          <w:trHeight w:val="454"/>
          <w:jc w:val="center"/>
        </w:trPr>
        <w:tc>
          <w:tcPr>
            <w:tcW w:w="2263" w:type="dxa"/>
            <w:vAlign w:val="center"/>
          </w:tcPr>
          <w:p w:rsidR="0027470E" w:rsidRPr="0027470E" w:rsidRDefault="0027470E" w:rsidP="0039450F">
            <w:pPr>
              <w:rPr>
                <w:sz w:val="24"/>
              </w:rPr>
            </w:pPr>
            <w:r w:rsidRPr="0027470E">
              <w:rPr>
                <w:rFonts w:hint="eastAsia"/>
                <w:sz w:val="24"/>
              </w:rPr>
              <w:t>企業・団体名</w:t>
            </w:r>
          </w:p>
        </w:tc>
        <w:tc>
          <w:tcPr>
            <w:tcW w:w="4253" w:type="dxa"/>
            <w:gridSpan w:val="2"/>
            <w:vAlign w:val="center"/>
          </w:tcPr>
          <w:p w:rsidR="0027470E" w:rsidRPr="0027470E" w:rsidRDefault="0027470E" w:rsidP="0039450F">
            <w:pPr>
              <w:rPr>
                <w:sz w:val="24"/>
              </w:rPr>
            </w:pPr>
          </w:p>
        </w:tc>
        <w:tc>
          <w:tcPr>
            <w:tcW w:w="709" w:type="dxa"/>
            <w:vAlign w:val="center"/>
          </w:tcPr>
          <w:p w:rsidR="0027470E" w:rsidRPr="0027470E" w:rsidRDefault="0027470E" w:rsidP="0039450F">
            <w:pPr>
              <w:rPr>
                <w:sz w:val="24"/>
              </w:rPr>
            </w:pPr>
            <w:r w:rsidRPr="0027470E">
              <w:rPr>
                <w:rFonts w:hint="eastAsia"/>
                <w:sz w:val="24"/>
              </w:rPr>
              <w:t>電話</w:t>
            </w:r>
          </w:p>
        </w:tc>
        <w:tc>
          <w:tcPr>
            <w:tcW w:w="3390" w:type="dxa"/>
            <w:vAlign w:val="center"/>
          </w:tcPr>
          <w:p w:rsidR="0027470E" w:rsidRPr="0027470E" w:rsidRDefault="0027470E" w:rsidP="0039450F">
            <w:pPr>
              <w:rPr>
                <w:sz w:val="24"/>
              </w:rPr>
            </w:pPr>
          </w:p>
        </w:tc>
      </w:tr>
      <w:tr w:rsidR="0027470E" w:rsidRPr="00C76A7F" w:rsidTr="0027470E">
        <w:trPr>
          <w:trHeight w:val="454"/>
          <w:jc w:val="center"/>
        </w:trPr>
        <w:tc>
          <w:tcPr>
            <w:tcW w:w="2263" w:type="dxa"/>
            <w:vAlign w:val="center"/>
          </w:tcPr>
          <w:p w:rsidR="0027470E" w:rsidRPr="0027470E" w:rsidRDefault="0027470E" w:rsidP="0039450F">
            <w:pPr>
              <w:rPr>
                <w:sz w:val="24"/>
              </w:rPr>
            </w:pPr>
            <w:r w:rsidRPr="0027470E">
              <w:rPr>
                <w:rFonts w:hint="eastAsia"/>
                <w:sz w:val="24"/>
              </w:rPr>
              <w:t>E-mail（代表者）</w:t>
            </w:r>
          </w:p>
        </w:tc>
        <w:tc>
          <w:tcPr>
            <w:tcW w:w="8352" w:type="dxa"/>
            <w:gridSpan w:val="4"/>
            <w:vAlign w:val="center"/>
          </w:tcPr>
          <w:p w:rsidR="0027470E" w:rsidRPr="0027470E" w:rsidRDefault="0027470E" w:rsidP="0039450F">
            <w:pPr>
              <w:rPr>
                <w:sz w:val="24"/>
              </w:rPr>
            </w:pPr>
          </w:p>
        </w:tc>
      </w:tr>
      <w:tr w:rsidR="0027470E" w:rsidRPr="00C76A7F" w:rsidTr="0027470E">
        <w:trPr>
          <w:trHeight w:val="454"/>
          <w:jc w:val="center"/>
        </w:trPr>
        <w:tc>
          <w:tcPr>
            <w:tcW w:w="3397" w:type="dxa"/>
            <w:gridSpan w:val="2"/>
            <w:vAlign w:val="center"/>
          </w:tcPr>
          <w:p w:rsidR="0027470E" w:rsidRPr="0027470E" w:rsidRDefault="0027470E" w:rsidP="0039450F">
            <w:pPr>
              <w:jc w:val="center"/>
              <w:rPr>
                <w:sz w:val="24"/>
              </w:rPr>
            </w:pPr>
            <w:r w:rsidRPr="0027470E">
              <w:rPr>
                <w:rFonts w:hint="eastAsia"/>
                <w:sz w:val="24"/>
              </w:rPr>
              <w:t>部署名</w:t>
            </w:r>
          </w:p>
        </w:tc>
        <w:tc>
          <w:tcPr>
            <w:tcW w:w="3119" w:type="dxa"/>
            <w:vAlign w:val="center"/>
          </w:tcPr>
          <w:p w:rsidR="0027470E" w:rsidRPr="0027470E" w:rsidRDefault="0027470E" w:rsidP="0039450F">
            <w:pPr>
              <w:jc w:val="center"/>
              <w:rPr>
                <w:sz w:val="24"/>
              </w:rPr>
            </w:pPr>
            <w:r w:rsidRPr="0027470E">
              <w:rPr>
                <w:rFonts w:hint="eastAsia"/>
                <w:sz w:val="24"/>
              </w:rPr>
              <w:t>役職名</w:t>
            </w:r>
          </w:p>
        </w:tc>
        <w:tc>
          <w:tcPr>
            <w:tcW w:w="4099" w:type="dxa"/>
            <w:gridSpan w:val="2"/>
            <w:vAlign w:val="center"/>
          </w:tcPr>
          <w:p w:rsidR="0027470E" w:rsidRPr="0027470E" w:rsidRDefault="0027470E" w:rsidP="0039450F">
            <w:pPr>
              <w:jc w:val="center"/>
              <w:rPr>
                <w:sz w:val="24"/>
              </w:rPr>
            </w:pPr>
            <w:r w:rsidRPr="0027470E">
              <w:rPr>
                <w:rFonts w:hint="eastAsia"/>
                <w:sz w:val="24"/>
              </w:rPr>
              <w:t>氏名</w:t>
            </w:r>
          </w:p>
        </w:tc>
      </w:tr>
      <w:tr w:rsidR="0027470E" w:rsidRPr="00C76A7F" w:rsidTr="0027470E">
        <w:trPr>
          <w:trHeight w:val="454"/>
          <w:jc w:val="center"/>
        </w:trPr>
        <w:tc>
          <w:tcPr>
            <w:tcW w:w="3397" w:type="dxa"/>
            <w:gridSpan w:val="2"/>
            <w:vAlign w:val="center"/>
          </w:tcPr>
          <w:p w:rsidR="0027470E" w:rsidRPr="0027470E" w:rsidRDefault="0027470E" w:rsidP="0039450F">
            <w:pPr>
              <w:jc w:val="center"/>
              <w:rPr>
                <w:sz w:val="24"/>
              </w:rPr>
            </w:pPr>
          </w:p>
        </w:tc>
        <w:tc>
          <w:tcPr>
            <w:tcW w:w="3119" w:type="dxa"/>
            <w:vAlign w:val="center"/>
          </w:tcPr>
          <w:p w:rsidR="0027470E" w:rsidRPr="0027470E" w:rsidRDefault="0027470E" w:rsidP="0039450F">
            <w:pPr>
              <w:jc w:val="center"/>
              <w:rPr>
                <w:sz w:val="24"/>
              </w:rPr>
            </w:pPr>
          </w:p>
        </w:tc>
        <w:tc>
          <w:tcPr>
            <w:tcW w:w="4099" w:type="dxa"/>
            <w:gridSpan w:val="2"/>
            <w:vAlign w:val="center"/>
          </w:tcPr>
          <w:p w:rsidR="0027470E" w:rsidRPr="0027470E" w:rsidRDefault="0027470E" w:rsidP="0039450F">
            <w:pPr>
              <w:rPr>
                <w:sz w:val="24"/>
              </w:rPr>
            </w:pPr>
          </w:p>
        </w:tc>
      </w:tr>
      <w:tr w:rsidR="0027470E" w:rsidRPr="00C76A7F" w:rsidTr="0027470E">
        <w:trPr>
          <w:trHeight w:val="454"/>
          <w:jc w:val="center"/>
        </w:trPr>
        <w:tc>
          <w:tcPr>
            <w:tcW w:w="3397" w:type="dxa"/>
            <w:gridSpan w:val="2"/>
            <w:vAlign w:val="center"/>
          </w:tcPr>
          <w:p w:rsidR="0027470E" w:rsidRPr="0027470E" w:rsidRDefault="0027470E" w:rsidP="0039450F">
            <w:pPr>
              <w:jc w:val="center"/>
              <w:rPr>
                <w:sz w:val="24"/>
              </w:rPr>
            </w:pPr>
          </w:p>
        </w:tc>
        <w:tc>
          <w:tcPr>
            <w:tcW w:w="3119" w:type="dxa"/>
            <w:vAlign w:val="center"/>
          </w:tcPr>
          <w:p w:rsidR="0027470E" w:rsidRPr="0027470E" w:rsidRDefault="0027470E" w:rsidP="0039450F">
            <w:pPr>
              <w:jc w:val="center"/>
              <w:rPr>
                <w:sz w:val="24"/>
              </w:rPr>
            </w:pPr>
          </w:p>
        </w:tc>
        <w:tc>
          <w:tcPr>
            <w:tcW w:w="4099" w:type="dxa"/>
            <w:gridSpan w:val="2"/>
            <w:vAlign w:val="center"/>
          </w:tcPr>
          <w:p w:rsidR="0027470E" w:rsidRPr="0027470E" w:rsidRDefault="0027470E" w:rsidP="0039450F">
            <w:pPr>
              <w:rPr>
                <w:sz w:val="24"/>
              </w:rPr>
            </w:pPr>
          </w:p>
        </w:tc>
      </w:tr>
      <w:tr w:rsidR="0027470E" w:rsidRPr="00C76A7F" w:rsidTr="0027470E">
        <w:trPr>
          <w:trHeight w:val="454"/>
          <w:jc w:val="center"/>
        </w:trPr>
        <w:tc>
          <w:tcPr>
            <w:tcW w:w="3397" w:type="dxa"/>
            <w:gridSpan w:val="2"/>
            <w:vAlign w:val="center"/>
          </w:tcPr>
          <w:p w:rsidR="0027470E" w:rsidRPr="0027470E" w:rsidRDefault="0027470E" w:rsidP="0039450F">
            <w:pPr>
              <w:jc w:val="center"/>
              <w:rPr>
                <w:sz w:val="24"/>
              </w:rPr>
            </w:pPr>
          </w:p>
        </w:tc>
        <w:tc>
          <w:tcPr>
            <w:tcW w:w="3119" w:type="dxa"/>
            <w:vAlign w:val="center"/>
          </w:tcPr>
          <w:p w:rsidR="0027470E" w:rsidRPr="0027470E" w:rsidRDefault="0027470E" w:rsidP="0039450F">
            <w:pPr>
              <w:jc w:val="center"/>
              <w:rPr>
                <w:sz w:val="24"/>
              </w:rPr>
            </w:pPr>
          </w:p>
        </w:tc>
        <w:tc>
          <w:tcPr>
            <w:tcW w:w="4099" w:type="dxa"/>
            <w:gridSpan w:val="2"/>
            <w:vAlign w:val="center"/>
          </w:tcPr>
          <w:p w:rsidR="0027470E" w:rsidRPr="0027470E" w:rsidRDefault="0027470E" w:rsidP="0039450F">
            <w:pPr>
              <w:rPr>
                <w:sz w:val="24"/>
              </w:rPr>
            </w:pPr>
          </w:p>
        </w:tc>
      </w:tr>
      <w:tr w:rsidR="0027470E" w:rsidRPr="00C76A7F" w:rsidTr="0027470E">
        <w:trPr>
          <w:trHeight w:val="454"/>
          <w:jc w:val="center"/>
        </w:trPr>
        <w:tc>
          <w:tcPr>
            <w:tcW w:w="3397" w:type="dxa"/>
            <w:gridSpan w:val="2"/>
            <w:vAlign w:val="center"/>
          </w:tcPr>
          <w:p w:rsidR="0027470E" w:rsidRPr="0027470E" w:rsidRDefault="0027470E" w:rsidP="0039450F">
            <w:pPr>
              <w:jc w:val="center"/>
              <w:rPr>
                <w:sz w:val="24"/>
              </w:rPr>
            </w:pPr>
          </w:p>
        </w:tc>
        <w:tc>
          <w:tcPr>
            <w:tcW w:w="3119" w:type="dxa"/>
            <w:vAlign w:val="center"/>
          </w:tcPr>
          <w:p w:rsidR="0027470E" w:rsidRPr="0027470E" w:rsidRDefault="0027470E" w:rsidP="0039450F">
            <w:pPr>
              <w:jc w:val="center"/>
              <w:rPr>
                <w:sz w:val="24"/>
              </w:rPr>
            </w:pPr>
          </w:p>
        </w:tc>
        <w:tc>
          <w:tcPr>
            <w:tcW w:w="4099" w:type="dxa"/>
            <w:gridSpan w:val="2"/>
            <w:vAlign w:val="center"/>
          </w:tcPr>
          <w:p w:rsidR="0027470E" w:rsidRPr="0027470E" w:rsidRDefault="0027470E" w:rsidP="0039450F">
            <w:pPr>
              <w:rPr>
                <w:sz w:val="24"/>
              </w:rPr>
            </w:pPr>
          </w:p>
        </w:tc>
      </w:tr>
    </w:tbl>
    <w:p w:rsidR="0027470E" w:rsidRDefault="0027470E" w:rsidP="0027470E">
      <w:pPr>
        <w:spacing w:before="240" w:line="240" w:lineRule="atLeast"/>
        <w:jc w:val="distribute"/>
        <w:rPr>
          <w:sz w:val="24"/>
          <w:szCs w:val="24"/>
        </w:rPr>
      </w:pPr>
    </w:p>
    <w:p w:rsidR="0027470E" w:rsidRDefault="0027470E" w:rsidP="0027470E">
      <w:pPr>
        <w:wordWrap w:val="0"/>
        <w:spacing w:before="240" w:line="240" w:lineRule="atLeast"/>
        <w:jc w:val="right"/>
        <w:rPr>
          <w:sz w:val="24"/>
          <w:szCs w:val="24"/>
        </w:rPr>
      </w:pPr>
      <w:r>
        <w:rPr>
          <w:rFonts w:hint="eastAsia"/>
          <w:sz w:val="24"/>
          <w:szCs w:val="24"/>
        </w:rPr>
        <w:t xml:space="preserve">申込・問い合せ先　　　　　　　　　　　 </w:t>
      </w:r>
    </w:p>
    <w:p w:rsidR="0027470E" w:rsidRPr="00C76A7F" w:rsidRDefault="0027470E" w:rsidP="0027470E">
      <w:pPr>
        <w:wordWrap w:val="0"/>
        <w:ind w:leftChars="200" w:left="420" w:firstLineChars="100" w:firstLine="210"/>
        <w:jc w:val="right"/>
        <w:rPr>
          <w:rFonts w:asciiTheme="minorEastAsia" w:hAnsiTheme="minorEastAsia"/>
        </w:rPr>
      </w:pPr>
      <w:r w:rsidRPr="00C76A7F">
        <w:rPr>
          <w:rFonts w:asciiTheme="minorEastAsia" w:hAnsiTheme="minorEastAsia" w:hint="eastAsia"/>
        </w:rPr>
        <w:t xml:space="preserve">福島県ハイテクプラザ　産学連携科　</w:t>
      </w:r>
      <w:r>
        <w:rPr>
          <w:rFonts w:asciiTheme="minorEastAsia" w:hAnsiTheme="minorEastAsia" w:hint="eastAsia"/>
        </w:rPr>
        <w:t xml:space="preserve">小林　　 </w:t>
      </w:r>
    </w:p>
    <w:p w:rsidR="0027470E" w:rsidRPr="00C76A7F" w:rsidRDefault="0027470E" w:rsidP="0027470E">
      <w:pPr>
        <w:pStyle w:val="ab"/>
        <w:wordWrap w:val="0"/>
        <w:ind w:leftChars="300" w:left="630"/>
        <w:jc w:val="right"/>
        <w:rPr>
          <w:sz w:val="21"/>
        </w:rPr>
      </w:pPr>
      <w:r w:rsidRPr="00C76A7F">
        <w:rPr>
          <w:sz w:val="21"/>
        </w:rPr>
        <w:t>TEL</w:t>
      </w:r>
      <w:r w:rsidRPr="00C76A7F">
        <w:rPr>
          <w:rFonts w:hint="eastAsia"/>
          <w:sz w:val="21"/>
        </w:rPr>
        <w:t xml:space="preserve">　</w:t>
      </w:r>
      <w:r w:rsidRPr="00C76A7F">
        <w:rPr>
          <w:sz w:val="21"/>
        </w:rPr>
        <w:t xml:space="preserve">024-959-1741　</w:t>
      </w:r>
      <w:r w:rsidRPr="00C76A7F">
        <w:rPr>
          <w:rFonts w:hint="eastAsia"/>
          <w:sz w:val="21"/>
        </w:rPr>
        <w:t xml:space="preserve">　</w:t>
      </w:r>
      <w:r w:rsidRPr="00C76A7F">
        <w:rPr>
          <w:sz w:val="21"/>
        </w:rPr>
        <w:t>FAX</w:t>
      </w:r>
      <w:r w:rsidRPr="00C76A7F">
        <w:rPr>
          <w:rFonts w:hint="eastAsia"/>
          <w:sz w:val="21"/>
        </w:rPr>
        <w:t xml:space="preserve">　</w:t>
      </w:r>
      <w:r w:rsidRPr="00C76A7F">
        <w:rPr>
          <w:sz w:val="21"/>
        </w:rPr>
        <w:t>024-959-1761</w:t>
      </w:r>
      <w:r>
        <w:rPr>
          <w:rFonts w:hint="eastAsia"/>
          <w:sz w:val="21"/>
        </w:rPr>
        <w:t xml:space="preserve">　</w:t>
      </w:r>
    </w:p>
    <w:p w:rsidR="0027470E" w:rsidRPr="00C76A7F" w:rsidRDefault="0027470E" w:rsidP="0027470E">
      <w:pPr>
        <w:pStyle w:val="ab"/>
        <w:ind w:leftChars="300" w:left="630"/>
        <w:jc w:val="right"/>
        <w:rPr>
          <w:rStyle w:val="ac"/>
          <w:sz w:val="21"/>
        </w:rPr>
      </w:pPr>
      <w:r w:rsidRPr="00C76A7F">
        <w:rPr>
          <w:rFonts w:hint="eastAsia"/>
          <w:sz w:val="21"/>
        </w:rPr>
        <w:t>E</w:t>
      </w:r>
      <w:r w:rsidRPr="00C76A7F">
        <w:rPr>
          <w:sz w:val="21"/>
        </w:rPr>
        <w:t>-mail</w:t>
      </w:r>
      <w:r w:rsidRPr="00C76A7F">
        <w:rPr>
          <w:rFonts w:hint="eastAsia"/>
          <w:sz w:val="21"/>
        </w:rPr>
        <w:t xml:space="preserve">　</w:t>
      </w:r>
      <w:r w:rsidRPr="00C76A7F">
        <w:rPr>
          <w:sz w:val="21"/>
        </w:rPr>
        <w:t>hightech-renkei@pref.fukushima.lg.jp</w:t>
      </w:r>
    </w:p>
    <w:p w:rsidR="0027470E" w:rsidRDefault="0027470E" w:rsidP="0027470E"/>
    <w:p w:rsidR="0027470E" w:rsidRDefault="0027470E" w:rsidP="0027470E">
      <w:pPr>
        <w:spacing w:before="240" w:line="240" w:lineRule="atLeast"/>
        <w:jc w:val="distribute"/>
        <w:rPr>
          <w:sz w:val="24"/>
          <w:szCs w:val="24"/>
        </w:rPr>
      </w:pPr>
      <w:r>
        <w:rPr>
          <w:noProof/>
          <w:sz w:val="24"/>
          <w:szCs w:val="24"/>
        </w:rPr>
        <mc:AlternateContent>
          <mc:Choice Requires="wps">
            <w:drawing>
              <wp:anchor distT="0" distB="0" distL="114300" distR="114300" simplePos="0" relativeHeight="251659264" behindDoc="0" locked="0" layoutInCell="1" allowOverlap="1" wp14:anchorId="0E35B04A" wp14:editId="3CB8B0B1">
                <wp:simplePos x="0" y="0"/>
                <wp:positionH relativeFrom="column">
                  <wp:posOffset>-59267</wp:posOffset>
                </wp:positionH>
                <wp:positionV relativeFrom="paragraph">
                  <wp:posOffset>65617</wp:posOffset>
                </wp:positionV>
                <wp:extent cx="64770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47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D10BD1"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65pt,5.15pt" to="50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" strokecolor="black [3213]" strokeweight=".5pt">
                <v:stroke joinstyle="miter"/>
              </v:line>
            </w:pict>
          </mc:Fallback>
        </mc:AlternateContent>
      </w:r>
    </w:p>
    <w:p w:rsidR="0027470E" w:rsidRDefault="0027470E" w:rsidP="0027470E">
      <w:pPr>
        <w:spacing w:before="240" w:line="240" w:lineRule="atLeast"/>
        <w:jc w:val="distribute"/>
        <w:rPr>
          <w:sz w:val="24"/>
          <w:szCs w:val="24"/>
        </w:rPr>
      </w:pPr>
    </w:p>
    <w:p w:rsidR="00927DD2" w:rsidRPr="0027470E" w:rsidRDefault="00927DD2" w:rsidP="00A96001"/>
    <w:sectPr w:rsidR="00927DD2" w:rsidRPr="0027470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001" w:rsidRDefault="00A96001" w:rsidP="00A96001">
      <w:r>
        <w:separator/>
      </w:r>
    </w:p>
  </w:endnote>
  <w:endnote w:type="continuationSeparator" w:id="0">
    <w:p w:rsidR="00A96001" w:rsidRDefault="00A96001" w:rsidP="00A9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 Pゴシック体S">
    <w:altName w:val="ＭＳ 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001" w:rsidRDefault="00A96001" w:rsidP="00A96001">
      <w:r>
        <w:separator/>
      </w:r>
    </w:p>
  </w:footnote>
  <w:footnote w:type="continuationSeparator" w:id="0">
    <w:p w:rsidR="00A96001" w:rsidRDefault="00A96001" w:rsidP="00A96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01" w:rsidRDefault="00A96001" w:rsidP="00A96001">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A98"/>
    <w:rsid w:val="00020969"/>
    <w:rsid w:val="00103EAC"/>
    <w:rsid w:val="0027470E"/>
    <w:rsid w:val="003F1156"/>
    <w:rsid w:val="00401D04"/>
    <w:rsid w:val="005446E3"/>
    <w:rsid w:val="005C414F"/>
    <w:rsid w:val="00927DD2"/>
    <w:rsid w:val="00A96001"/>
    <w:rsid w:val="00E5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7CF56C0-FFE8-4993-BB56-207C5584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001"/>
    <w:pPr>
      <w:tabs>
        <w:tab w:val="center" w:pos="4252"/>
        <w:tab w:val="right" w:pos="8504"/>
      </w:tabs>
      <w:snapToGrid w:val="0"/>
    </w:pPr>
  </w:style>
  <w:style w:type="character" w:customStyle="1" w:styleId="a4">
    <w:name w:val="ヘッダー (文字)"/>
    <w:basedOn w:val="a0"/>
    <w:link w:val="a3"/>
    <w:uiPriority w:val="99"/>
    <w:rsid w:val="00A96001"/>
  </w:style>
  <w:style w:type="paragraph" w:styleId="a5">
    <w:name w:val="footer"/>
    <w:basedOn w:val="a"/>
    <w:link w:val="a6"/>
    <w:uiPriority w:val="99"/>
    <w:unhideWhenUsed/>
    <w:rsid w:val="00A96001"/>
    <w:pPr>
      <w:tabs>
        <w:tab w:val="center" w:pos="4252"/>
        <w:tab w:val="right" w:pos="8504"/>
      </w:tabs>
      <w:snapToGrid w:val="0"/>
    </w:pPr>
  </w:style>
  <w:style w:type="character" w:customStyle="1" w:styleId="a6">
    <w:name w:val="フッター (文字)"/>
    <w:basedOn w:val="a0"/>
    <w:link w:val="a5"/>
    <w:uiPriority w:val="99"/>
    <w:rsid w:val="00A96001"/>
  </w:style>
  <w:style w:type="paragraph" w:styleId="a7">
    <w:name w:val="Note Heading"/>
    <w:basedOn w:val="a"/>
    <w:next w:val="a"/>
    <w:link w:val="a8"/>
    <w:uiPriority w:val="99"/>
    <w:unhideWhenUsed/>
    <w:rsid w:val="00A96001"/>
    <w:pPr>
      <w:jc w:val="center"/>
    </w:pPr>
  </w:style>
  <w:style w:type="character" w:customStyle="1" w:styleId="a8">
    <w:name w:val="記 (文字)"/>
    <w:basedOn w:val="a0"/>
    <w:link w:val="a7"/>
    <w:uiPriority w:val="99"/>
    <w:rsid w:val="00A96001"/>
  </w:style>
  <w:style w:type="paragraph" w:styleId="a9">
    <w:name w:val="Closing"/>
    <w:basedOn w:val="a"/>
    <w:link w:val="aa"/>
    <w:uiPriority w:val="99"/>
    <w:unhideWhenUsed/>
    <w:rsid w:val="00A96001"/>
    <w:pPr>
      <w:jc w:val="right"/>
    </w:pPr>
  </w:style>
  <w:style w:type="character" w:customStyle="1" w:styleId="aa">
    <w:name w:val="結語 (文字)"/>
    <w:basedOn w:val="a0"/>
    <w:link w:val="a9"/>
    <w:uiPriority w:val="99"/>
    <w:rsid w:val="00A96001"/>
  </w:style>
  <w:style w:type="paragraph" w:styleId="ab">
    <w:name w:val="List Paragraph"/>
    <w:basedOn w:val="a"/>
    <w:uiPriority w:val="34"/>
    <w:qFormat/>
    <w:rsid w:val="0027470E"/>
    <w:pPr>
      <w:ind w:leftChars="400" w:left="840"/>
    </w:pPr>
    <w:rPr>
      <w:sz w:val="22"/>
    </w:rPr>
  </w:style>
  <w:style w:type="character" w:styleId="ac">
    <w:name w:val="Hyperlink"/>
    <w:basedOn w:val="a0"/>
    <w:uiPriority w:val="99"/>
    <w:unhideWhenUsed/>
    <w:rsid w:val="0027470E"/>
    <w:rPr>
      <w:color w:val="0563C1" w:themeColor="hyperlink"/>
      <w:u w:val="single"/>
    </w:rPr>
  </w:style>
  <w:style w:type="table" w:styleId="ad">
    <w:name w:val="Table Grid"/>
    <w:basedOn w:val="a1"/>
    <w:uiPriority w:val="59"/>
    <w:rsid w:val="00274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翼</dc:creator>
  <cp:keywords/>
  <dc:description/>
  <cp:lastModifiedBy>小林 翼</cp:lastModifiedBy>
  <cp:revision>3</cp:revision>
  <dcterms:created xsi:type="dcterms:W3CDTF">2023-02-15T02:36:00Z</dcterms:created>
  <dcterms:modified xsi:type="dcterms:W3CDTF">2023-02-15T02:36:00Z</dcterms:modified>
</cp:coreProperties>
</file>